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2A4365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2" o:spid="_x0000_s1026" style="position:absolute;left:0;text-align:left;flip:y;z-index:251659264;visibility:visibl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<o:lock v:ext="edit" shapetype="f"/>
                </v:line>
              </w:pic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42820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027D">
        <w:rPr>
          <w:sz w:val="28"/>
          <w:szCs w:val="28"/>
        </w:rPr>
        <w:t>30 мая</w:t>
      </w:r>
      <w:r w:rsidR="00D36C17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D36C17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="0044027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2A4365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44027D">
        <w:rPr>
          <w:sz w:val="28"/>
          <w:szCs w:val="28"/>
        </w:rPr>
        <w:t>194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D36C17">
        <w:trPr>
          <w:trHeight w:val="2288"/>
        </w:trPr>
        <w:tc>
          <w:tcPr>
            <w:tcW w:w="4644" w:type="dxa"/>
          </w:tcPr>
          <w:p w:rsidR="00D36C17" w:rsidRPr="00D36C17" w:rsidRDefault="00D36C17" w:rsidP="00FF67F9">
            <w:pPr>
              <w:pStyle w:val="af1"/>
              <w:keepNext/>
              <w:tabs>
                <w:tab w:val="left" w:pos="126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6C17">
              <w:rPr>
                <w:b/>
                <w:sz w:val="28"/>
                <w:szCs w:val="28"/>
              </w:rPr>
              <w:t>О</w:t>
            </w:r>
            <w:r w:rsidR="001D6B2C">
              <w:rPr>
                <w:b/>
                <w:sz w:val="28"/>
                <w:szCs w:val="28"/>
              </w:rPr>
              <w:t xml:space="preserve"> передаче имущества из со</w:t>
            </w:r>
            <w:r w:rsidR="001D6B2C">
              <w:rPr>
                <w:b/>
                <w:sz w:val="28"/>
                <w:szCs w:val="28"/>
              </w:rPr>
              <w:t>б</w:t>
            </w:r>
            <w:r w:rsidR="001D6B2C">
              <w:rPr>
                <w:b/>
                <w:sz w:val="28"/>
                <w:szCs w:val="28"/>
              </w:rPr>
              <w:t>ственности муниципального обр</w:t>
            </w:r>
            <w:r w:rsidR="001D6B2C">
              <w:rPr>
                <w:b/>
                <w:sz w:val="28"/>
                <w:szCs w:val="28"/>
              </w:rPr>
              <w:t>а</w:t>
            </w:r>
            <w:r w:rsidR="001D6B2C">
              <w:rPr>
                <w:b/>
                <w:sz w:val="28"/>
                <w:szCs w:val="28"/>
              </w:rPr>
              <w:t>зования «Муниципальный округ Увинский район Удмуртской Ре</w:t>
            </w:r>
            <w:r w:rsidR="001D6B2C">
              <w:rPr>
                <w:b/>
                <w:sz w:val="28"/>
                <w:szCs w:val="28"/>
              </w:rPr>
              <w:t>с</w:t>
            </w:r>
            <w:r w:rsidR="001D6B2C">
              <w:rPr>
                <w:b/>
                <w:sz w:val="28"/>
                <w:szCs w:val="28"/>
              </w:rPr>
              <w:t>публики» в собственность Росси</w:t>
            </w:r>
            <w:r w:rsidR="001D6B2C">
              <w:rPr>
                <w:b/>
                <w:sz w:val="28"/>
                <w:szCs w:val="28"/>
              </w:rPr>
              <w:t>й</w:t>
            </w:r>
            <w:r w:rsidR="001D6B2C">
              <w:rPr>
                <w:b/>
                <w:sz w:val="28"/>
                <w:szCs w:val="28"/>
              </w:rPr>
              <w:t>ской Федерации</w:t>
            </w:r>
          </w:p>
          <w:p w:rsidR="00A86C89" w:rsidRPr="004D5AB4" w:rsidRDefault="00A86C89" w:rsidP="004D5AB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B42820" w:rsidRDefault="00B42820" w:rsidP="00B42820">
      <w:pPr>
        <w:pStyle w:val="Style7"/>
        <w:widowControl/>
        <w:spacing w:line="240" w:lineRule="auto"/>
        <w:jc w:val="both"/>
        <w:rPr>
          <w:sz w:val="28"/>
          <w:szCs w:val="28"/>
          <w:lang w:eastAsia="en-US"/>
        </w:rPr>
      </w:pPr>
    </w:p>
    <w:p w:rsidR="00B42820" w:rsidRDefault="00B42820" w:rsidP="00B42820">
      <w:pPr>
        <w:pStyle w:val="Style7"/>
        <w:widowControl/>
        <w:spacing w:line="240" w:lineRule="auto"/>
        <w:jc w:val="both"/>
        <w:rPr>
          <w:sz w:val="28"/>
          <w:szCs w:val="28"/>
          <w:lang w:eastAsia="en-US"/>
        </w:rPr>
      </w:pPr>
    </w:p>
    <w:p w:rsidR="00B42820" w:rsidRDefault="00B42820" w:rsidP="00B42820">
      <w:pPr>
        <w:pStyle w:val="Style7"/>
        <w:widowControl/>
        <w:spacing w:line="240" w:lineRule="auto"/>
        <w:jc w:val="both"/>
        <w:rPr>
          <w:sz w:val="28"/>
          <w:szCs w:val="28"/>
          <w:lang w:eastAsia="en-US"/>
        </w:rPr>
      </w:pPr>
    </w:p>
    <w:p w:rsidR="00D36C17" w:rsidRPr="001268DB" w:rsidRDefault="001D6B2C" w:rsidP="001268DB">
      <w:pPr>
        <w:pStyle w:val="Style7"/>
        <w:widowControl/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1268DB">
        <w:rPr>
          <w:sz w:val="28"/>
          <w:szCs w:val="28"/>
          <w:lang w:eastAsia="en-US"/>
        </w:rPr>
        <w:t>В соответствии с Феде</w:t>
      </w:r>
      <w:r w:rsidR="00B42820" w:rsidRPr="001268DB">
        <w:rPr>
          <w:sz w:val="28"/>
          <w:szCs w:val="28"/>
          <w:lang w:eastAsia="en-US"/>
        </w:rPr>
        <w:t>ральным законом от 06.10.2003 №</w:t>
      </w:r>
      <w:r w:rsidRPr="001268DB">
        <w:rPr>
          <w:sz w:val="28"/>
          <w:szCs w:val="28"/>
          <w:lang w:eastAsia="en-US"/>
        </w:rPr>
        <w:t>131-ФЗ «Об о</w:t>
      </w:r>
      <w:r w:rsidRPr="001268DB">
        <w:rPr>
          <w:sz w:val="28"/>
          <w:szCs w:val="28"/>
          <w:lang w:eastAsia="en-US"/>
        </w:rPr>
        <w:t>б</w:t>
      </w:r>
      <w:r w:rsidRPr="001268DB">
        <w:rPr>
          <w:sz w:val="28"/>
          <w:szCs w:val="28"/>
          <w:lang w:eastAsia="en-US"/>
        </w:rPr>
        <w:t xml:space="preserve">щих принципах </w:t>
      </w:r>
      <w:r w:rsidRPr="001268DB">
        <w:rPr>
          <w:sz w:val="28"/>
          <w:szCs w:val="28"/>
        </w:rPr>
        <w:t>организации местного самоуправления в Российской Федер</w:t>
      </w:r>
      <w:r w:rsidRPr="001268DB">
        <w:rPr>
          <w:sz w:val="28"/>
          <w:szCs w:val="28"/>
        </w:rPr>
        <w:t>а</w:t>
      </w:r>
      <w:r w:rsidRPr="001268DB">
        <w:rPr>
          <w:sz w:val="28"/>
          <w:szCs w:val="28"/>
        </w:rPr>
        <w:t>ции»</w:t>
      </w:r>
      <w:r w:rsidRPr="001268DB">
        <w:rPr>
          <w:rStyle w:val="FontStyle12"/>
          <w:sz w:val="28"/>
          <w:szCs w:val="28"/>
        </w:rPr>
        <w:t>, руководствуясь</w:t>
      </w:r>
      <w:r w:rsidR="00D36C17" w:rsidRPr="001268DB">
        <w:rPr>
          <w:rStyle w:val="FontStyle12"/>
          <w:sz w:val="28"/>
          <w:szCs w:val="28"/>
        </w:rPr>
        <w:t xml:space="preserve"> Уставом муниципального образования «Муниципальный округ </w:t>
      </w:r>
      <w:r w:rsidR="00B42820" w:rsidRPr="001268DB">
        <w:rPr>
          <w:rStyle w:val="FontStyle12"/>
          <w:sz w:val="28"/>
          <w:szCs w:val="28"/>
        </w:rPr>
        <w:t>Увинский район Удмурт</w:t>
      </w:r>
      <w:r w:rsidR="00D36C17" w:rsidRPr="001268DB">
        <w:rPr>
          <w:rStyle w:val="FontStyle12"/>
          <w:sz w:val="28"/>
          <w:szCs w:val="28"/>
        </w:rPr>
        <w:t>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665472" w:rsidRPr="001268DB">
        <w:rPr>
          <w:rStyle w:val="FontStyle12"/>
          <w:sz w:val="28"/>
          <w:szCs w:val="28"/>
        </w:rPr>
        <w:t xml:space="preserve"> </w:t>
      </w:r>
      <w:r w:rsidR="00D36C17" w:rsidRPr="001268DB">
        <w:rPr>
          <w:rStyle w:val="FontStyle12"/>
          <w:sz w:val="28"/>
          <w:szCs w:val="28"/>
        </w:rPr>
        <w:t>Совет депутатов муниц</w:t>
      </w:r>
      <w:r w:rsidR="00D36C17" w:rsidRPr="001268DB">
        <w:rPr>
          <w:rStyle w:val="FontStyle12"/>
          <w:sz w:val="28"/>
          <w:szCs w:val="28"/>
        </w:rPr>
        <w:t>и</w:t>
      </w:r>
      <w:r w:rsidR="00D36C17" w:rsidRPr="001268DB">
        <w:rPr>
          <w:rStyle w:val="FontStyle12"/>
          <w:sz w:val="28"/>
          <w:szCs w:val="28"/>
        </w:rPr>
        <w:t xml:space="preserve">пального образования «Муниципальный округ Увинский район Удмуртской Республики» </w:t>
      </w:r>
      <w:r w:rsidR="00D36C17" w:rsidRPr="001268DB">
        <w:rPr>
          <w:rStyle w:val="FontStyle12"/>
          <w:b/>
          <w:sz w:val="28"/>
          <w:szCs w:val="28"/>
        </w:rPr>
        <w:t>р</w:t>
      </w:r>
      <w:r w:rsidR="00B42820" w:rsidRPr="001268DB">
        <w:rPr>
          <w:rStyle w:val="FontStyle12"/>
          <w:b/>
          <w:sz w:val="28"/>
          <w:szCs w:val="28"/>
        </w:rPr>
        <w:t xml:space="preserve"> </w:t>
      </w:r>
      <w:r w:rsidR="00D36C17" w:rsidRPr="001268DB">
        <w:rPr>
          <w:rStyle w:val="FontStyle12"/>
          <w:b/>
          <w:sz w:val="28"/>
          <w:szCs w:val="28"/>
        </w:rPr>
        <w:t>е</w:t>
      </w:r>
      <w:r w:rsidR="00B42820" w:rsidRPr="001268DB">
        <w:rPr>
          <w:rStyle w:val="FontStyle12"/>
          <w:b/>
          <w:sz w:val="28"/>
          <w:szCs w:val="28"/>
        </w:rPr>
        <w:t xml:space="preserve"> </w:t>
      </w:r>
      <w:r w:rsidR="00D36C17" w:rsidRPr="001268DB">
        <w:rPr>
          <w:rStyle w:val="FontStyle12"/>
          <w:b/>
          <w:sz w:val="28"/>
          <w:szCs w:val="28"/>
        </w:rPr>
        <w:t>ш</w:t>
      </w:r>
      <w:r w:rsidR="00B42820" w:rsidRPr="001268DB">
        <w:rPr>
          <w:rStyle w:val="FontStyle12"/>
          <w:b/>
          <w:sz w:val="28"/>
          <w:szCs w:val="28"/>
        </w:rPr>
        <w:t xml:space="preserve"> </w:t>
      </w:r>
      <w:r w:rsidR="00D36C17" w:rsidRPr="001268DB">
        <w:rPr>
          <w:rStyle w:val="FontStyle12"/>
          <w:b/>
          <w:sz w:val="28"/>
          <w:szCs w:val="28"/>
        </w:rPr>
        <w:t>а</w:t>
      </w:r>
      <w:r w:rsidR="00B42820" w:rsidRPr="001268DB">
        <w:rPr>
          <w:rStyle w:val="FontStyle12"/>
          <w:b/>
          <w:sz w:val="28"/>
          <w:szCs w:val="28"/>
        </w:rPr>
        <w:t xml:space="preserve"> </w:t>
      </w:r>
      <w:r w:rsidR="00D36C17" w:rsidRPr="001268DB">
        <w:rPr>
          <w:rStyle w:val="FontStyle12"/>
          <w:b/>
          <w:sz w:val="28"/>
          <w:szCs w:val="28"/>
        </w:rPr>
        <w:t>е</w:t>
      </w:r>
      <w:r w:rsidR="00B42820" w:rsidRPr="001268DB">
        <w:rPr>
          <w:rStyle w:val="FontStyle12"/>
          <w:b/>
          <w:sz w:val="28"/>
          <w:szCs w:val="28"/>
        </w:rPr>
        <w:t xml:space="preserve"> </w:t>
      </w:r>
      <w:r w:rsidR="00D36C17" w:rsidRPr="001268DB">
        <w:rPr>
          <w:rStyle w:val="FontStyle12"/>
          <w:b/>
          <w:sz w:val="28"/>
          <w:szCs w:val="28"/>
        </w:rPr>
        <w:t>т</w:t>
      </w:r>
      <w:r w:rsidR="00D36C17" w:rsidRPr="001268DB">
        <w:rPr>
          <w:rStyle w:val="FontStyle12"/>
          <w:sz w:val="28"/>
          <w:szCs w:val="28"/>
        </w:rPr>
        <w:t>:</w:t>
      </w:r>
      <w:r w:rsidR="00665472" w:rsidRPr="001268DB">
        <w:rPr>
          <w:rStyle w:val="FontStyle12"/>
          <w:sz w:val="28"/>
          <w:szCs w:val="28"/>
        </w:rPr>
        <w:t xml:space="preserve"> </w:t>
      </w:r>
    </w:p>
    <w:p w:rsidR="00362E74" w:rsidRPr="001268DB" w:rsidRDefault="00B42820" w:rsidP="001268DB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268DB">
        <w:rPr>
          <w:sz w:val="28"/>
          <w:szCs w:val="28"/>
        </w:rPr>
        <w:t xml:space="preserve">1. </w:t>
      </w:r>
      <w:r w:rsidR="00535780" w:rsidRPr="001268DB">
        <w:rPr>
          <w:sz w:val="28"/>
          <w:szCs w:val="28"/>
        </w:rPr>
        <w:t>Передать из собственности муниципального образования «Муниц</w:t>
      </w:r>
      <w:r w:rsidR="00535780" w:rsidRPr="001268DB">
        <w:rPr>
          <w:sz w:val="28"/>
          <w:szCs w:val="28"/>
        </w:rPr>
        <w:t>и</w:t>
      </w:r>
      <w:r w:rsidR="00535780" w:rsidRPr="001268DB">
        <w:rPr>
          <w:sz w:val="28"/>
          <w:szCs w:val="28"/>
        </w:rPr>
        <w:t>пальный округ Увинский район Удмуртской Республики» в собственность Ро</w:t>
      </w:r>
      <w:r w:rsidR="00535780" w:rsidRPr="001268DB">
        <w:rPr>
          <w:sz w:val="28"/>
          <w:szCs w:val="28"/>
        </w:rPr>
        <w:t>с</w:t>
      </w:r>
      <w:r w:rsidR="00535780" w:rsidRPr="001268DB">
        <w:rPr>
          <w:sz w:val="28"/>
          <w:szCs w:val="28"/>
        </w:rPr>
        <w:t xml:space="preserve">сийской Федерации следующее движимое имущество: </w:t>
      </w:r>
    </w:p>
    <w:p w:rsidR="00362E74" w:rsidRPr="001268DB" w:rsidRDefault="00362E74" w:rsidP="001268DB">
      <w:pPr>
        <w:tabs>
          <w:tab w:val="left" w:pos="851"/>
        </w:tabs>
        <w:ind w:left="567"/>
        <w:jc w:val="both"/>
        <w:rPr>
          <w:sz w:val="28"/>
          <w:szCs w:val="28"/>
        </w:rPr>
      </w:pPr>
      <w:r w:rsidRPr="001268DB">
        <w:rPr>
          <w:sz w:val="28"/>
          <w:szCs w:val="28"/>
        </w:rPr>
        <w:t xml:space="preserve">- </w:t>
      </w:r>
      <w:proofErr w:type="spellStart"/>
      <w:r w:rsidR="00535780" w:rsidRPr="001268DB">
        <w:rPr>
          <w:sz w:val="28"/>
          <w:szCs w:val="28"/>
        </w:rPr>
        <w:t>квадрокоптер</w:t>
      </w:r>
      <w:proofErr w:type="spellEnd"/>
      <w:r w:rsidR="00535780" w:rsidRPr="001268DB">
        <w:rPr>
          <w:sz w:val="28"/>
          <w:szCs w:val="28"/>
        </w:rPr>
        <w:t xml:space="preserve"> </w:t>
      </w:r>
      <w:r w:rsidRPr="001268DB">
        <w:rPr>
          <w:sz w:val="28"/>
          <w:szCs w:val="28"/>
        </w:rPr>
        <w:t xml:space="preserve">I инв. № 001101340609, марки </w:t>
      </w:r>
      <w:proofErr w:type="spellStart"/>
      <w:r w:rsidRPr="001268DB">
        <w:rPr>
          <w:sz w:val="28"/>
          <w:szCs w:val="28"/>
        </w:rPr>
        <w:t>Hubsan</w:t>
      </w:r>
      <w:proofErr w:type="spellEnd"/>
      <w:r w:rsidRPr="001268DB">
        <w:rPr>
          <w:sz w:val="28"/>
          <w:szCs w:val="28"/>
        </w:rPr>
        <w:t xml:space="preserve"> </w:t>
      </w:r>
      <w:proofErr w:type="spellStart"/>
      <w:r w:rsidRPr="001268DB">
        <w:rPr>
          <w:sz w:val="28"/>
          <w:szCs w:val="28"/>
        </w:rPr>
        <w:t>Zino</w:t>
      </w:r>
      <w:proofErr w:type="spellEnd"/>
      <w:r w:rsidRPr="001268DB">
        <w:rPr>
          <w:sz w:val="28"/>
          <w:szCs w:val="28"/>
        </w:rPr>
        <w:t xml:space="preserve"> 2, первоначал</w:t>
      </w:r>
      <w:r w:rsidRPr="001268DB">
        <w:rPr>
          <w:sz w:val="28"/>
          <w:szCs w:val="28"/>
        </w:rPr>
        <w:t>ь</w:t>
      </w:r>
      <w:r w:rsidRPr="001268DB">
        <w:rPr>
          <w:sz w:val="28"/>
          <w:szCs w:val="28"/>
        </w:rPr>
        <w:t xml:space="preserve">ной стоимости 59700,00 </w:t>
      </w:r>
      <w:proofErr w:type="spellStart"/>
      <w:r w:rsidRPr="001268DB">
        <w:rPr>
          <w:sz w:val="28"/>
          <w:szCs w:val="28"/>
        </w:rPr>
        <w:t>руб</w:t>
      </w:r>
      <w:proofErr w:type="spellEnd"/>
      <w:r w:rsidRPr="001268DB">
        <w:rPr>
          <w:sz w:val="28"/>
          <w:szCs w:val="28"/>
        </w:rPr>
        <w:t>, остаточной стоимости 0,00руб.</w:t>
      </w:r>
    </w:p>
    <w:p w:rsidR="00535780" w:rsidRPr="001268DB" w:rsidRDefault="00362E74" w:rsidP="001268D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268DB">
        <w:rPr>
          <w:sz w:val="28"/>
          <w:szCs w:val="28"/>
        </w:rPr>
        <w:lastRenderedPageBreak/>
        <w:t xml:space="preserve">- </w:t>
      </w:r>
      <w:proofErr w:type="spellStart"/>
      <w:r w:rsidRPr="001268DB">
        <w:rPr>
          <w:sz w:val="28"/>
          <w:szCs w:val="28"/>
        </w:rPr>
        <w:t>квадрокоптер</w:t>
      </w:r>
      <w:proofErr w:type="spellEnd"/>
      <w:r w:rsidRPr="001268DB">
        <w:rPr>
          <w:sz w:val="28"/>
          <w:szCs w:val="28"/>
        </w:rPr>
        <w:t xml:space="preserve"> </w:t>
      </w:r>
      <w:r w:rsidRPr="001268DB">
        <w:rPr>
          <w:sz w:val="28"/>
          <w:szCs w:val="28"/>
          <w:lang w:val="en-US"/>
        </w:rPr>
        <w:t>I</w:t>
      </w:r>
      <w:r w:rsidRPr="001268DB">
        <w:rPr>
          <w:sz w:val="28"/>
          <w:szCs w:val="28"/>
        </w:rPr>
        <w:t xml:space="preserve"> инв. № 4 001101340602) </w:t>
      </w:r>
      <w:r w:rsidR="00535780" w:rsidRPr="001268DB">
        <w:rPr>
          <w:sz w:val="28"/>
          <w:szCs w:val="28"/>
        </w:rPr>
        <w:t xml:space="preserve">марки </w:t>
      </w:r>
      <w:proofErr w:type="spellStart"/>
      <w:r w:rsidR="00535780" w:rsidRPr="001268DB">
        <w:rPr>
          <w:sz w:val="28"/>
          <w:szCs w:val="28"/>
        </w:rPr>
        <w:t>Hubsan</w:t>
      </w:r>
      <w:proofErr w:type="spellEnd"/>
      <w:r w:rsidR="00535780" w:rsidRPr="001268DB">
        <w:rPr>
          <w:sz w:val="28"/>
          <w:szCs w:val="28"/>
        </w:rPr>
        <w:t xml:space="preserve"> </w:t>
      </w:r>
      <w:proofErr w:type="spellStart"/>
      <w:r w:rsidR="00535780" w:rsidRPr="001268DB">
        <w:rPr>
          <w:sz w:val="28"/>
          <w:szCs w:val="28"/>
        </w:rPr>
        <w:t>Zino</w:t>
      </w:r>
      <w:proofErr w:type="spellEnd"/>
      <w:r w:rsidR="00535780" w:rsidRPr="001268DB">
        <w:rPr>
          <w:sz w:val="28"/>
          <w:szCs w:val="28"/>
        </w:rPr>
        <w:t xml:space="preserve"> 2 </w:t>
      </w:r>
      <w:r w:rsidRPr="001268DB">
        <w:rPr>
          <w:sz w:val="28"/>
          <w:szCs w:val="28"/>
        </w:rPr>
        <w:t>первон</w:t>
      </w:r>
      <w:r w:rsidRPr="001268DB">
        <w:rPr>
          <w:sz w:val="28"/>
          <w:szCs w:val="28"/>
        </w:rPr>
        <w:t>а</w:t>
      </w:r>
      <w:r w:rsidRPr="001268DB">
        <w:rPr>
          <w:sz w:val="28"/>
          <w:szCs w:val="28"/>
        </w:rPr>
        <w:t xml:space="preserve">чальной стоимости 59700,00 </w:t>
      </w:r>
      <w:proofErr w:type="spellStart"/>
      <w:r w:rsidRPr="001268DB">
        <w:rPr>
          <w:sz w:val="28"/>
          <w:szCs w:val="28"/>
        </w:rPr>
        <w:t>руб</w:t>
      </w:r>
      <w:proofErr w:type="spellEnd"/>
      <w:r w:rsidRPr="001268DB">
        <w:rPr>
          <w:sz w:val="28"/>
          <w:szCs w:val="28"/>
        </w:rPr>
        <w:t>, остаточной стоимости 0,00руб.</w:t>
      </w:r>
    </w:p>
    <w:p w:rsidR="00D36C17" w:rsidRPr="001268DB" w:rsidRDefault="00B42820" w:rsidP="001268DB">
      <w:pPr>
        <w:tabs>
          <w:tab w:val="left" w:pos="567"/>
        </w:tabs>
        <w:ind w:left="567" w:firstLine="142"/>
        <w:jc w:val="both"/>
        <w:rPr>
          <w:sz w:val="28"/>
          <w:szCs w:val="28"/>
        </w:rPr>
      </w:pPr>
      <w:r w:rsidRPr="001268DB">
        <w:rPr>
          <w:sz w:val="28"/>
          <w:szCs w:val="28"/>
        </w:rPr>
        <w:t xml:space="preserve">2. </w:t>
      </w:r>
      <w:r w:rsidR="00D36C17" w:rsidRPr="001268DB">
        <w:rPr>
          <w:sz w:val="28"/>
          <w:szCs w:val="28"/>
        </w:rPr>
        <w:t>Решение вступает в силу со дня его официального опубликования.</w:t>
      </w:r>
    </w:p>
    <w:p w:rsidR="00D36C17" w:rsidRPr="001268DB" w:rsidRDefault="00D36C17" w:rsidP="00D36C17">
      <w:pPr>
        <w:ind w:firstLine="567"/>
        <w:contextualSpacing/>
        <w:jc w:val="both"/>
        <w:rPr>
          <w:sz w:val="28"/>
          <w:szCs w:val="28"/>
        </w:rPr>
      </w:pPr>
    </w:p>
    <w:p w:rsidR="00665472" w:rsidRDefault="00665472" w:rsidP="00D36C17">
      <w:pPr>
        <w:ind w:firstLine="567"/>
        <w:contextualSpacing/>
        <w:jc w:val="both"/>
        <w:rPr>
          <w:sz w:val="28"/>
          <w:szCs w:val="28"/>
        </w:rPr>
      </w:pPr>
    </w:p>
    <w:p w:rsidR="00B42820" w:rsidRDefault="00B42820" w:rsidP="00D36C17">
      <w:pPr>
        <w:ind w:firstLine="567"/>
        <w:contextualSpacing/>
        <w:jc w:val="both"/>
        <w:rPr>
          <w:sz w:val="28"/>
          <w:szCs w:val="28"/>
        </w:rPr>
      </w:pPr>
    </w:p>
    <w:p w:rsidR="00D36C17" w:rsidRDefault="00D36C17" w:rsidP="00D36C17">
      <w:pPr>
        <w:ind w:firstLine="540"/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                                                                     </w:t>
      </w:r>
      <w:r>
        <w:rPr>
          <w:rStyle w:val="FontStyle12"/>
          <w:sz w:val="28"/>
          <w:szCs w:val="28"/>
        </w:rPr>
        <w:tab/>
        <w:t xml:space="preserve">И.А.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sectPr w:rsidR="00D36C17" w:rsidSect="00B4282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8DB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6B2C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3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E74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27D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5780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472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69E4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820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2D27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67F9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07A3-6ED0-45B3-B834-CBF29182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2022-05-31T10:24:00Z</cp:lastPrinted>
  <dcterms:created xsi:type="dcterms:W3CDTF">2022-05-30T07:21:00Z</dcterms:created>
  <dcterms:modified xsi:type="dcterms:W3CDTF">2022-05-31T10:25:00Z</dcterms:modified>
</cp:coreProperties>
</file>